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621BBE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15</w:t>
      </w:r>
      <w:r w:rsidR="009C0B72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August</w:t>
      </w:r>
      <w:r w:rsidR="00AF2C04">
        <w:rPr>
          <w:sz w:val="22"/>
          <w:szCs w:val="22"/>
          <w:lang w:bidi="en-US"/>
        </w:rPr>
        <w:t xml:space="preserve"> 2018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9:30am – 11:30</w:t>
      </w:r>
      <w:r w:rsidR="00370EEC">
        <w:rPr>
          <w:sz w:val="22"/>
          <w:szCs w:val="22"/>
          <w:lang w:bidi="en-US"/>
        </w:rPr>
        <w:t>am</w:t>
      </w:r>
    </w:p>
    <w:p w:rsidR="00331545" w:rsidRDefault="00621BBE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Adair Village Office, Large Conference Room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470C0C">
        <w:rPr>
          <w:b/>
          <w:sz w:val="22"/>
          <w:szCs w:val="22"/>
        </w:rPr>
        <w:t>July</w:t>
      </w:r>
      <w:r>
        <w:rPr>
          <w:b/>
          <w:sz w:val="22"/>
          <w:szCs w:val="22"/>
        </w:rPr>
        <w:t xml:space="preserve"> Minutes</w:t>
      </w:r>
    </w:p>
    <w:p w:rsidR="00470C0C" w:rsidRPr="00992CC1" w:rsidRDefault="00470C0C" w:rsidP="00470C0C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South Santiam/Foster - </w:t>
      </w:r>
      <w:r w:rsidRPr="00992CC1">
        <w:rPr>
          <w:sz w:val="22"/>
          <w:szCs w:val="22"/>
        </w:rPr>
        <w:t>ACTION: Walker will look to see if any operations are different this year causing the temperature problem.</w:t>
      </w:r>
    </w:p>
    <w:p w:rsidR="00470C0C" w:rsidRDefault="00470C0C" w:rsidP="00470C0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 Hatcheries - </w:t>
      </w:r>
      <w:r w:rsidRPr="00992CC1">
        <w:rPr>
          <w:sz w:val="22"/>
          <w:szCs w:val="22"/>
        </w:rPr>
        <w:t>ACTION: Traylor will follow up with Mackey on when de-obligation requests are known.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sz w:val="22"/>
          <w:szCs w:val="22"/>
        </w:rPr>
        <w:t>No Action. Updates on funding and progress.</w:t>
      </w:r>
      <w:r w:rsidR="00AF2C04" w:rsidRPr="00C12A76">
        <w:rPr>
          <w:sz w:val="22"/>
          <w:szCs w:val="22"/>
        </w:rPr>
        <w:t xml:space="preserve"> 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 xml:space="preserve">Leaburg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C12A76">
        <w:rPr>
          <w:i/>
          <w:sz w:val="22"/>
          <w:szCs w:val="22"/>
        </w:rPr>
        <w:t xml:space="preserve"> </w:t>
      </w:r>
      <w:r w:rsidR="00C12A76" w:rsidRPr="00C12A76">
        <w:rPr>
          <w:sz w:val="22"/>
          <w:szCs w:val="22"/>
        </w:rPr>
        <w:t>No Action</w:t>
      </w:r>
      <w:r w:rsidR="00C12A76">
        <w:rPr>
          <w:i/>
          <w:sz w:val="22"/>
          <w:szCs w:val="22"/>
        </w:rPr>
        <w:t xml:space="preserve">. </w:t>
      </w:r>
      <w:r w:rsidR="008A3F24">
        <w:rPr>
          <w:sz w:val="22"/>
          <w:szCs w:val="22"/>
        </w:rPr>
        <w:t>Update on progress.</w:t>
      </w:r>
    </w:p>
    <w:p w:rsidR="00B02E20" w:rsidRPr="00B02E20" w:rsidRDefault="00B02E20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470C0C">
        <w:rPr>
          <w:sz w:val="22"/>
          <w:szCs w:val="22"/>
        </w:rPr>
        <w:t>No Action. Update on funding and progress.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  <w:bookmarkStart w:id="0" w:name="_GoBack"/>
      <w:bookmarkEnd w:id="0"/>
    </w:p>
    <w:p w:rsidR="00914F26" w:rsidRPr="00D77DE5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7C6C89" w:rsidRPr="00C12A76" w:rsidRDefault="00DE3DCC" w:rsidP="00C12A7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647CD9" w:rsidRDefault="006752A1" w:rsidP="002825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Valley Contract Status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 Hatcheries </w:t>
      </w:r>
      <w:r w:rsidRPr="006752A1">
        <w:rPr>
          <w:sz w:val="22"/>
          <w:szCs w:val="22"/>
        </w:rPr>
        <w:t xml:space="preserve">(ODFW) – </w:t>
      </w:r>
      <w:r w:rsidR="00A34CDB">
        <w:rPr>
          <w:sz w:val="22"/>
          <w:szCs w:val="22"/>
        </w:rPr>
        <w:t>Need o</w:t>
      </w:r>
      <w:r w:rsidRPr="006752A1">
        <w:rPr>
          <w:sz w:val="22"/>
          <w:szCs w:val="22"/>
        </w:rPr>
        <w:t>ption year mod</w:t>
      </w:r>
      <w:r w:rsidR="00A34CDB">
        <w:rPr>
          <w:sz w:val="22"/>
          <w:szCs w:val="22"/>
        </w:rPr>
        <w:t>ification awarded</w:t>
      </w:r>
      <w:r w:rsidRPr="006752A1">
        <w:rPr>
          <w:sz w:val="22"/>
          <w:szCs w:val="22"/>
        </w:rPr>
        <w:t xml:space="preserve"> by 1 Sept 2018.</w:t>
      </w:r>
    </w:p>
    <w:p w:rsidR="00A34CDB" w:rsidRDefault="006752A1" w:rsidP="00D0766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34CDB">
        <w:rPr>
          <w:b/>
          <w:sz w:val="22"/>
          <w:szCs w:val="22"/>
        </w:rPr>
        <w:t xml:space="preserve">Trout </w:t>
      </w:r>
      <w:r w:rsidRPr="00A34CDB">
        <w:rPr>
          <w:sz w:val="22"/>
          <w:szCs w:val="22"/>
        </w:rPr>
        <w:t>(Desert Springs) –</w:t>
      </w:r>
      <w:r w:rsidR="00A34CDB" w:rsidRPr="00A34CDB">
        <w:rPr>
          <w:sz w:val="22"/>
          <w:szCs w:val="22"/>
        </w:rPr>
        <w:t xml:space="preserve"> Awarded options for 2</w:t>
      </w:r>
      <w:r w:rsidRPr="00A34CDB">
        <w:rPr>
          <w:sz w:val="22"/>
          <w:szCs w:val="22"/>
        </w:rPr>
        <w:t xml:space="preserve">00K lbs </w:t>
      </w:r>
      <w:r w:rsidR="00A34CDB" w:rsidRPr="00A34CDB">
        <w:rPr>
          <w:sz w:val="22"/>
          <w:szCs w:val="22"/>
        </w:rPr>
        <w:t>of rainbow trout to be stocked in</w:t>
      </w:r>
      <w:r w:rsidR="00A34CDB">
        <w:rPr>
          <w:sz w:val="22"/>
          <w:szCs w:val="22"/>
        </w:rPr>
        <w:t xml:space="preserve"> 2019.</w:t>
      </w:r>
    </w:p>
    <w:p w:rsidR="006752A1" w:rsidRDefault="006752A1" w:rsidP="00D0766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34CDB">
        <w:rPr>
          <w:b/>
          <w:sz w:val="22"/>
          <w:szCs w:val="22"/>
        </w:rPr>
        <w:t xml:space="preserve">Monitoring and Evaluation </w:t>
      </w:r>
      <w:r w:rsidRPr="00A34CDB">
        <w:rPr>
          <w:sz w:val="22"/>
          <w:szCs w:val="22"/>
        </w:rPr>
        <w:t xml:space="preserve">– </w:t>
      </w:r>
      <w:r w:rsidR="008A3F24" w:rsidRPr="00A34CDB">
        <w:rPr>
          <w:sz w:val="22"/>
          <w:szCs w:val="22"/>
        </w:rPr>
        <w:t xml:space="preserve">Awarded to </w:t>
      </w:r>
      <w:proofErr w:type="spellStart"/>
      <w:r w:rsidR="008A3F24" w:rsidRPr="00A34CDB">
        <w:rPr>
          <w:sz w:val="22"/>
          <w:szCs w:val="22"/>
        </w:rPr>
        <w:t>Normandeau</w:t>
      </w:r>
      <w:proofErr w:type="spellEnd"/>
      <w:r w:rsidR="008A3F24" w:rsidRPr="00A34CDB">
        <w:rPr>
          <w:sz w:val="22"/>
          <w:szCs w:val="22"/>
        </w:rPr>
        <w:t>. Update on in-season work.</w:t>
      </w:r>
    </w:p>
    <w:p w:rsidR="00A34CDB" w:rsidRDefault="00A34CDB" w:rsidP="00A34CDB">
      <w:pPr>
        <w:pStyle w:val="ListParagraph"/>
        <w:ind w:left="792"/>
        <w:rPr>
          <w:sz w:val="22"/>
          <w:szCs w:val="22"/>
        </w:rPr>
      </w:pPr>
    </w:p>
    <w:p w:rsidR="00A34CDB" w:rsidRPr="00822A1A" w:rsidRDefault="00A34CDB" w:rsidP="00A34CD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22A1A">
        <w:rPr>
          <w:b/>
          <w:sz w:val="22"/>
          <w:szCs w:val="22"/>
        </w:rPr>
        <w:t>Willamette Hatcheries, Environmental and Safety Findings and Resolution</w:t>
      </w:r>
    </w:p>
    <w:p w:rsidR="00A34CDB" w:rsidRDefault="00A34CDB" w:rsidP="00A34CDB">
      <w:pPr>
        <w:pStyle w:val="ListParagraph"/>
        <w:ind w:left="360"/>
        <w:rPr>
          <w:sz w:val="22"/>
          <w:szCs w:val="22"/>
        </w:rPr>
      </w:pP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2602B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70C0C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1BBE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2A1A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B24E8"/>
    <w:rsid w:val="009C0B72"/>
    <w:rsid w:val="009F2022"/>
    <w:rsid w:val="00A01CCB"/>
    <w:rsid w:val="00A11E14"/>
    <w:rsid w:val="00A216D1"/>
    <w:rsid w:val="00A30C17"/>
    <w:rsid w:val="00A34CDB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6CEF"/>
    <w:rsid w:val="00E55EAF"/>
    <w:rsid w:val="00E57CC1"/>
    <w:rsid w:val="00E66537"/>
    <w:rsid w:val="00E7322B"/>
    <w:rsid w:val="00E82E99"/>
    <w:rsid w:val="00E838B5"/>
    <w:rsid w:val="00E912F5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E715D-9800-4209-9F6F-C8125081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1394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4</cp:revision>
  <cp:lastPrinted>2014-10-14T15:50:00Z</cp:lastPrinted>
  <dcterms:created xsi:type="dcterms:W3CDTF">2018-08-09T15:00:00Z</dcterms:created>
  <dcterms:modified xsi:type="dcterms:W3CDTF">2018-08-09T15:21:00Z</dcterms:modified>
</cp:coreProperties>
</file>